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53D" w:rsidRDefault="0056453D" w:rsidP="0056453D">
      <w:pPr>
        <w:pStyle w:val="ad"/>
        <w:jc w:val="center"/>
        <w:rPr>
          <w:b/>
          <w:bCs/>
          <w:szCs w:val="28"/>
        </w:rPr>
      </w:pPr>
      <w:r>
        <w:rPr>
          <w:noProof/>
          <w:szCs w:val="28"/>
        </w:rPr>
        <w:drawing>
          <wp:inline distT="0" distB="0" distL="0" distR="0" wp14:anchorId="014FFF20" wp14:editId="74FB2A44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53D" w:rsidRDefault="0056453D" w:rsidP="0056453D">
      <w:pPr>
        <w:pStyle w:val="ad"/>
        <w:jc w:val="center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6453D" w:rsidRDefault="0056453D" w:rsidP="0056453D">
      <w:pPr>
        <w:pStyle w:val="ad"/>
        <w:jc w:val="center"/>
        <w:rPr>
          <w:b/>
          <w:bCs/>
          <w:szCs w:val="28"/>
        </w:rPr>
      </w:pPr>
      <w:r>
        <w:rPr>
          <w:b/>
          <w:bCs/>
          <w:szCs w:val="28"/>
        </w:rPr>
        <w:t>Г. ТАГАНРОГА</w:t>
      </w:r>
    </w:p>
    <w:p w:rsidR="0056453D" w:rsidRDefault="0056453D" w:rsidP="0056453D">
      <w:pPr>
        <w:pStyle w:val="ad"/>
        <w:jc w:val="center"/>
        <w:rPr>
          <w:b/>
          <w:bCs/>
          <w:szCs w:val="28"/>
        </w:rPr>
      </w:pPr>
    </w:p>
    <w:p w:rsidR="0056453D" w:rsidRDefault="0056453D" w:rsidP="0056453D">
      <w:pPr>
        <w:pStyle w:val="ad"/>
        <w:jc w:val="center"/>
        <w:rPr>
          <w:b/>
          <w:bCs/>
          <w:szCs w:val="28"/>
        </w:rPr>
      </w:pPr>
    </w:p>
    <w:p w:rsidR="0056453D" w:rsidRDefault="0056453D" w:rsidP="0056453D">
      <w:pPr>
        <w:pStyle w:val="ad"/>
        <w:jc w:val="center"/>
        <w:rPr>
          <w:b/>
          <w:bCs/>
          <w:szCs w:val="28"/>
        </w:rPr>
      </w:pPr>
      <w:r>
        <w:rPr>
          <w:b/>
          <w:bCs/>
          <w:szCs w:val="28"/>
        </w:rPr>
        <w:t>ПОСТАНОВЛЕНИЕ</w:t>
      </w:r>
    </w:p>
    <w:p w:rsidR="0056453D" w:rsidRDefault="0056453D" w:rsidP="0056453D">
      <w:pPr>
        <w:pStyle w:val="ad"/>
        <w:jc w:val="center"/>
        <w:rPr>
          <w:b/>
          <w:bCs/>
          <w:szCs w:val="28"/>
        </w:rPr>
      </w:pPr>
    </w:p>
    <w:p w:rsidR="0056453D" w:rsidRDefault="001D000D" w:rsidP="0056453D">
      <w:pPr>
        <w:pStyle w:val="ad"/>
        <w:rPr>
          <w:szCs w:val="28"/>
        </w:rPr>
      </w:pPr>
      <w:r>
        <w:rPr>
          <w:szCs w:val="28"/>
        </w:rPr>
        <w:t>23</w:t>
      </w:r>
      <w:r w:rsidR="000C615E">
        <w:rPr>
          <w:szCs w:val="28"/>
        </w:rPr>
        <w:t xml:space="preserve"> </w:t>
      </w:r>
      <w:r w:rsidR="00955BE3">
        <w:rPr>
          <w:szCs w:val="28"/>
        </w:rPr>
        <w:t>августа</w:t>
      </w:r>
      <w:r w:rsidR="000C615E">
        <w:rPr>
          <w:szCs w:val="28"/>
        </w:rPr>
        <w:t xml:space="preserve"> </w:t>
      </w:r>
      <w:r w:rsidR="000A6032">
        <w:rPr>
          <w:szCs w:val="28"/>
        </w:rPr>
        <w:t>2020</w:t>
      </w:r>
      <w:r w:rsidR="00FE6824">
        <w:rPr>
          <w:szCs w:val="28"/>
        </w:rPr>
        <w:t xml:space="preserve"> г.</w:t>
      </w:r>
      <w:r w:rsidR="000C615E">
        <w:rPr>
          <w:szCs w:val="28"/>
        </w:rPr>
        <w:tab/>
      </w:r>
      <w:r w:rsidR="000C615E">
        <w:rPr>
          <w:szCs w:val="28"/>
        </w:rPr>
        <w:tab/>
      </w:r>
      <w:r w:rsidR="000C615E">
        <w:rPr>
          <w:szCs w:val="28"/>
        </w:rPr>
        <w:tab/>
      </w:r>
      <w:r w:rsidR="000C615E">
        <w:rPr>
          <w:szCs w:val="28"/>
        </w:rPr>
        <w:tab/>
      </w:r>
      <w:r w:rsidR="000C615E">
        <w:rPr>
          <w:szCs w:val="28"/>
        </w:rPr>
        <w:tab/>
      </w:r>
      <w:r w:rsidR="000C615E">
        <w:rPr>
          <w:szCs w:val="28"/>
        </w:rPr>
        <w:tab/>
      </w:r>
      <w:r w:rsidR="00FE6824">
        <w:rPr>
          <w:szCs w:val="28"/>
        </w:rPr>
        <w:tab/>
      </w:r>
      <w:r w:rsidR="000C615E">
        <w:rPr>
          <w:szCs w:val="28"/>
        </w:rPr>
        <w:tab/>
      </w:r>
      <w:r w:rsidR="000C615E">
        <w:rPr>
          <w:szCs w:val="28"/>
        </w:rPr>
        <w:tab/>
      </w:r>
      <w:r w:rsidR="000C615E">
        <w:rPr>
          <w:szCs w:val="28"/>
        </w:rPr>
        <w:tab/>
        <w:t xml:space="preserve">№ </w:t>
      </w:r>
      <w:r w:rsidR="00FE6824">
        <w:rPr>
          <w:szCs w:val="28"/>
        </w:rPr>
        <w:t>210</w:t>
      </w:r>
      <w:r w:rsidR="000C615E">
        <w:rPr>
          <w:szCs w:val="28"/>
        </w:rPr>
        <w:t>-</w:t>
      </w:r>
      <w:r w:rsidR="00FE6824">
        <w:rPr>
          <w:szCs w:val="28"/>
        </w:rPr>
        <w:t>4</w:t>
      </w:r>
    </w:p>
    <w:p w:rsidR="0056453D" w:rsidRDefault="0056453D" w:rsidP="0056453D">
      <w:pPr>
        <w:pStyle w:val="ad"/>
        <w:jc w:val="center"/>
        <w:rPr>
          <w:szCs w:val="28"/>
        </w:rPr>
      </w:pPr>
      <w:r>
        <w:rPr>
          <w:szCs w:val="28"/>
        </w:rPr>
        <w:t>г. Таганрог</w:t>
      </w:r>
    </w:p>
    <w:p w:rsidR="00C65E29" w:rsidRDefault="00C65E29" w:rsidP="0056453D">
      <w:pPr>
        <w:pStyle w:val="ad"/>
        <w:jc w:val="center"/>
        <w:rPr>
          <w:szCs w:val="28"/>
        </w:rPr>
      </w:pPr>
    </w:p>
    <w:p w:rsidR="0056453D" w:rsidRDefault="0056453D" w:rsidP="0056453D">
      <w:pPr>
        <w:pStyle w:val="ad"/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CF2D55" w:rsidP="00291EC2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количестве</w:t>
            </w:r>
            <w:r w:rsidR="00147265" w:rsidRPr="00147265">
              <w:rPr>
                <w:b/>
              </w:rPr>
              <w:t xml:space="preserve"> переносных ящиков для голосования вне помещения</w:t>
            </w:r>
            <w:r w:rsidR="00E02B8A">
              <w:rPr>
                <w:b/>
                <w:szCs w:val="28"/>
              </w:rPr>
              <w:t xml:space="preserve"> </w:t>
            </w:r>
            <w:r w:rsidR="00542EDA">
              <w:rPr>
                <w:b/>
                <w:szCs w:val="28"/>
              </w:rPr>
              <w:t>для голосования</w:t>
            </w:r>
            <w:r>
              <w:rPr>
                <w:b/>
                <w:szCs w:val="28"/>
              </w:rPr>
              <w:t>, используемых на выборах</w:t>
            </w:r>
            <w:r w:rsidR="00B224E5">
              <w:rPr>
                <w:b/>
                <w:szCs w:val="28"/>
              </w:rPr>
              <w:t xml:space="preserve"> </w:t>
            </w:r>
            <w:r w:rsidR="000A6032">
              <w:rPr>
                <w:b/>
                <w:szCs w:val="28"/>
              </w:rPr>
              <w:t>Губернатора Ростовской области</w:t>
            </w:r>
            <w:r w:rsidR="00291EC2">
              <w:rPr>
                <w:b/>
                <w:szCs w:val="28"/>
              </w:rPr>
              <w:t xml:space="preserve">, </w:t>
            </w:r>
            <w:r w:rsidR="000A6032">
              <w:rPr>
                <w:b/>
                <w:szCs w:val="28"/>
              </w:rPr>
              <w:t xml:space="preserve"> дополнительных выборах </w:t>
            </w:r>
            <w:r w:rsidR="00B224E5">
              <w:rPr>
                <w:b/>
                <w:szCs w:val="28"/>
              </w:rPr>
              <w:t>депутат</w:t>
            </w:r>
            <w:r w:rsidR="000A6032">
              <w:rPr>
                <w:b/>
                <w:szCs w:val="28"/>
              </w:rPr>
              <w:t>а</w:t>
            </w:r>
            <w:r w:rsidR="00B224E5">
              <w:rPr>
                <w:b/>
                <w:szCs w:val="28"/>
              </w:rPr>
              <w:t xml:space="preserve"> Городской Думы города Таганрога седьмого созыва</w:t>
            </w:r>
          </w:p>
        </w:tc>
      </w:tr>
    </w:tbl>
    <w:p w:rsidR="00C65E29" w:rsidRDefault="00C65E29" w:rsidP="00B224E5">
      <w:pPr>
        <w:pStyle w:val="a6"/>
        <w:suppressAutoHyphens/>
        <w:spacing w:after="0"/>
        <w:ind w:right="28" w:firstLine="709"/>
        <w:jc w:val="both"/>
        <w:rPr>
          <w:b w:val="0"/>
          <w:spacing w:val="0"/>
          <w:sz w:val="28"/>
        </w:rPr>
      </w:pPr>
    </w:p>
    <w:p w:rsidR="00223C49" w:rsidRDefault="00D57220" w:rsidP="00B224E5">
      <w:pPr>
        <w:pStyle w:val="a6"/>
        <w:suppressAutoHyphens/>
        <w:spacing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A5FFE">
        <w:rPr>
          <w:b w:val="0"/>
          <w:spacing w:val="0"/>
          <w:sz w:val="28"/>
        </w:rPr>
        <w:t>частью</w:t>
      </w:r>
      <w:r w:rsidR="00560277">
        <w:rPr>
          <w:b w:val="0"/>
          <w:spacing w:val="0"/>
          <w:sz w:val="28"/>
        </w:rPr>
        <w:t xml:space="preserve"> </w:t>
      </w:r>
      <w:r w:rsidR="008462BD">
        <w:rPr>
          <w:b w:val="0"/>
          <w:spacing w:val="0"/>
          <w:sz w:val="28"/>
        </w:rPr>
        <w:t>8</w:t>
      </w:r>
      <w:r w:rsidR="007F785A">
        <w:rPr>
          <w:b w:val="0"/>
          <w:spacing w:val="0"/>
          <w:sz w:val="28"/>
        </w:rPr>
        <w:t xml:space="preserve"> статьи </w:t>
      </w:r>
      <w:r w:rsidR="008A5FFE">
        <w:rPr>
          <w:b w:val="0"/>
          <w:spacing w:val="0"/>
          <w:sz w:val="28"/>
        </w:rPr>
        <w:t>59</w:t>
      </w:r>
      <w:r w:rsidR="007F785A">
        <w:rPr>
          <w:b w:val="0"/>
          <w:spacing w:val="0"/>
          <w:sz w:val="28"/>
        </w:rPr>
        <w:t xml:space="preserve"> </w:t>
      </w:r>
      <w:r w:rsidR="008A5FFE" w:rsidRPr="008A5FFE">
        <w:rPr>
          <w:b w:val="0"/>
          <w:spacing w:val="0"/>
          <w:sz w:val="28"/>
        </w:rPr>
        <w:t xml:space="preserve">Областного закона от 12.05.2016 </w:t>
      </w:r>
      <w:r w:rsidR="00C809D8">
        <w:rPr>
          <w:b w:val="0"/>
          <w:spacing w:val="0"/>
          <w:sz w:val="28"/>
        </w:rPr>
        <w:br/>
      </w:r>
      <w:r w:rsidR="008A5FFE" w:rsidRPr="008A5FFE">
        <w:rPr>
          <w:b w:val="0"/>
          <w:spacing w:val="0"/>
          <w:sz w:val="28"/>
        </w:rPr>
        <w:t>№ 525-ЗС «О выборах и референдумах в Ростовской области»</w:t>
      </w:r>
      <w:r w:rsidR="00B224E5">
        <w:rPr>
          <w:b w:val="0"/>
          <w:spacing w:val="0"/>
          <w:sz w:val="28"/>
        </w:rPr>
        <w:t xml:space="preserve"> Территориальная избирательная комиссия</w:t>
      </w:r>
    </w:p>
    <w:p w:rsidR="00B224E5" w:rsidRPr="00B224E5" w:rsidRDefault="00B224E5" w:rsidP="00B224E5">
      <w:pPr>
        <w:pStyle w:val="a6"/>
        <w:suppressAutoHyphens/>
        <w:spacing w:after="0"/>
        <w:ind w:right="28" w:firstLine="709"/>
        <w:rPr>
          <w:spacing w:val="0"/>
          <w:sz w:val="28"/>
        </w:rPr>
      </w:pPr>
      <w:r w:rsidRPr="00B224E5">
        <w:rPr>
          <w:spacing w:val="0"/>
          <w:sz w:val="28"/>
        </w:rPr>
        <w:t>ПОСТАНОВЛЯЕТ:</w:t>
      </w:r>
    </w:p>
    <w:p w:rsidR="00F979C2" w:rsidRDefault="00F979C2" w:rsidP="00CF2D55">
      <w:pPr>
        <w:spacing w:line="360" w:lineRule="auto"/>
        <w:ind w:firstLine="709"/>
        <w:jc w:val="both"/>
      </w:pPr>
    </w:p>
    <w:p w:rsidR="00167179" w:rsidRDefault="00542EDA" w:rsidP="00CF2D55">
      <w:pPr>
        <w:spacing w:line="360" w:lineRule="auto"/>
        <w:ind w:firstLine="709"/>
        <w:jc w:val="both"/>
        <w:rPr>
          <w:szCs w:val="28"/>
        </w:rPr>
      </w:pPr>
      <w:r>
        <w:t>1. </w:t>
      </w:r>
      <w:r w:rsidR="00167179">
        <w:t xml:space="preserve">Утвердить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на выборах </w:t>
      </w:r>
      <w:r w:rsidR="000A6032">
        <w:rPr>
          <w:szCs w:val="28"/>
        </w:rPr>
        <w:t>Губернатора Ростовской области</w:t>
      </w:r>
      <w:r w:rsidR="00291EC2">
        <w:rPr>
          <w:szCs w:val="28"/>
        </w:rPr>
        <w:t xml:space="preserve">, </w:t>
      </w:r>
      <w:r w:rsidR="000A6032">
        <w:rPr>
          <w:szCs w:val="28"/>
        </w:rPr>
        <w:t>дополнительных выборах депутата Городской Думы города Таганрога седьмого созыва</w:t>
      </w:r>
      <w:r w:rsidR="00CF2D55">
        <w:rPr>
          <w:szCs w:val="28"/>
        </w:rPr>
        <w:t xml:space="preserve">, </w:t>
      </w:r>
      <w:r>
        <w:rPr>
          <w:szCs w:val="28"/>
        </w:rPr>
        <w:t>согласно приложению</w:t>
      </w:r>
      <w:r w:rsidR="00167179">
        <w:rPr>
          <w:szCs w:val="28"/>
        </w:rPr>
        <w:t>.</w:t>
      </w:r>
    </w:p>
    <w:p w:rsidR="00167179" w:rsidRDefault="00542EDA" w:rsidP="00CF2D5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настоящее постановление </w:t>
      </w:r>
      <w:r w:rsidR="007703E7">
        <w:rPr>
          <w:szCs w:val="28"/>
        </w:rPr>
        <w:t>в</w:t>
      </w:r>
      <w:r w:rsidR="00167179">
        <w:rPr>
          <w:szCs w:val="28"/>
        </w:rPr>
        <w:t xml:space="preserve"> участковы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избирательны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ко</w:t>
      </w:r>
      <w:r w:rsidR="007703E7">
        <w:rPr>
          <w:szCs w:val="28"/>
        </w:rPr>
        <w:t>миссии, участвующие в подготовке и проведении выборов</w:t>
      </w:r>
      <w:r w:rsidR="000A6032">
        <w:rPr>
          <w:szCs w:val="28"/>
        </w:rPr>
        <w:t xml:space="preserve"> Губернатора Ростовской области, дополнительных выборах депутата Городской Думы города Таганрога седьмого созыва</w:t>
      </w:r>
      <w:r w:rsidR="00167179">
        <w:rPr>
          <w:szCs w:val="28"/>
        </w:rPr>
        <w:t>.</w:t>
      </w:r>
    </w:p>
    <w:p w:rsidR="007F785A" w:rsidRPr="00704669" w:rsidRDefault="00542EDA" w:rsidP="00CF2D55">
      <w:pPr>
        <w:pStyle w:val="ad"/>
        <w:spacing w:line="360" w:lineRule="auto"/>
        <w:ind w:firstLine="709"/>
        <w:jc w:val="both"/>
        <w:rPr>
          <w:b/>
        </w:rPr>
      </w:pPr>
      <w:r>
        <w:rPr>
          <w:szCs w:val="28"/>
        </w:rPr>
        <w:lastRenderedPageBreak/>
        <w:t>3.</w:t>
      </w:r>
      <w:r>
        <w:t> </w:t>
      </w:r>
      <w:proofErr w:type="gramStart"/>
      <w:r w:rsidR="007F785A" w:rsidRPr="008462BD">
        <w:rPr>
          <w:szCs w:val="28"/>
        </w:rPr>
        <w:t>Разместить</w:t>
      </w:r>
      <w:proofErr w:type="gramEnd"/>
      <w:r w:rsidR="007F785A" w:rsidRPr="008462BD">
        <w:rPr>
          <w:szCs w:val="28"/>
        </w:rPr>
        <w:t xml:space="preserve">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7F785A">
        <w:t xml:space="preserve"> </w:t>
      </w:r>
      <w:r w:rsidR="00F979C2">
        <w:t>города Таганрога</w:t>
      </w:r>
      <w:r w:rsidR="00EA28E7">
        <w:t xml:space="preserve"> </w:t>
      </w:r>
      <w:r w:rsidR="007F785A" w:rsidRPr="00704669">
        <w:t>в информационно-телекоммуникационной сети «Интернет».</w:t>
      </w:r>
    </w:p>
    <w:p w:rsidR="007F785A" w:rsidRPr="00704669" w:rsidRDefault="007703E7" w:rsidP="00CF2D5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542EDA">
        <w:rPr>
          <w:b w:val="0"/>
          <w:spacing w:val="0"/>
          <w:sz w:val="28"/>
        </w:rPr>
        <w:t>секретаря</w:t>
      </w:r>
      <w:r w:rsidRPr="007703E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C65E29">
        <w:rPr>
          <w:b w:val="0"/>
          <w:spacing w:val="0"/>
          <w:sz w:val="28"/>
        </w:rPr>
        <w:t>Токареву Т.А</w:t>
      </w:r>
      <w:r w:rsidR="007F785A" w:rsidRPr="00704669">
        <w:rPr>
          <w:b w:val="0"/>
          <w:spacing w:val="0"/>
          <w:sz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 w:rsidR="00C65E29">
        <w:tab/>
      </w:r>
      <w:r w:rsidR="00C65E29">
        <w:tab/>
      </w:r>
      <w:r w:rsidR="00C65E29">
        <w:tab/>
      </w:r>
      <w:r w:rsidR="00C65E29">
        <w:tab/>
      </w:r>
      <w:r w:rsidR="00C65E29">
        <w:tab/>
      </w:r>
      <w:r w:rsidR="00255B1F">
        <w:tab/>
      </w:r>
      <w:r w:rsidR="00C65E29">
        <w:t>М.А. Дмитриев</w:t>
      </w:r>
      <w:r>
        <w:t xml:space="preserve"> 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C65E29">
      <w:pPr>
        <w:pStyle w:val="a3"/>
        <w:tabs>
          <w:tab w:val="clear" w:pos="4536"/>
          <w:tab w:val="clear" w:pos="9072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C65E29">
        <w:rPr>
          <w:kern w:val="28"/>
        </w:rPr>
        <w:tab/>
      </w:r>
      <w:r w:rsidR="00255B1F">
        <w:rPr>
          <w:kern w:val="28"/>
        </w:rPr>
        <w:tab/>
      </w:r>
      <w:r w:rsidR="00255B1F">
        <w:rPr>
          <w:kern w:val="28"/>
        </w:rPr>
        <w:tab/>
      </w:r>
      <w:r w:rsidR="00255B1F">
        <w:rPr>
          <w:kern w:val="28"/>
        </w:rPr>
        <w:tab/>
      </w:r>
      <w:r w:rsidR="00255B1F">
        <w:rPr>
          <w:kern w:val="28"/>
        </w:rPr>
        <w:tab/>
      </w:r>
      <w:r w:rsidR="00255B1F">
        <w:rPr>
          <w:kern w:val="28"/>
        </w:rPr>
        <w:tab/>
      </w:r>
      <w:r w:rsidR="00255B1F">
        <w:rPr>
          <w:kern w:val="28"/>
        </w:rPr>
        <w:tab/>
      </w:r>
      <w:r w:rsidR="00C65E29">
        <w:rPr>
          <w:kern w:val="28"/>
        </w:rPr>
        <w:t>Т.А. Токарева</w:t>
      </w:r>
    </w:p>
    <w:p w:rsidR="00255B1F" w:rsidRDefault="00255B1F">
      <w:pPr>
        <w:spacing w:after="200" w:line="276" w:lineRule="auto"/>
        <w:rPr>
          <w:sz w:val="20"/>
        </w:rPr>
      </w:pPr>
      <w:r>
        <w:rPr>
          <w:sz w:val="20"/>
        </w:rPr>
        <w:br w:type="page"/>
      </w:r>
    </w:p>
    <w:p w:rsidR="00002B00" w:rsidRPr="00255B1F" w:rsidRDefault="00255B1F" w:rsidP="00255B1F">
      <w:pPr>
        <w:ind w:left="5664"/>
        <w:jc w:val="center"/>
        <w:rPr>
          <w:sz w:val="20"/>
        </w:rPr>
      </w:pPr>
      <w:r w:rsidRPr="00255B1F">
        <w:rPr>
          <w:sz w:val="20"/>
        </w:rPr>
        <w:lastRenderedPageBreak/>
        <w:t>УТВЕРЖДЕНО</w:t>
      </w:r>
    </w:p>
    <w:p w:rsidR="00D43F8F" w:rsidRPr="00255B1F" w:rsidRDefault="00002B00" w:rsidP="00255B1F">
      <w:pPr>
        <w:ind w:left="5664"/>
        <w:jc w:val="center"/>
        <w:rPr>
          <w:sz w:val="20"/>
        </w:rPr>
      </w:pPr>
      <w:r w:rsidRPr="00255B1F">
        <w:rPr>
          <w:sz w:val="20"/>
        </w:rPr>
        <w:t>постановлени</w:t>
      </w:r>
      <w:r w:rsidR="00255B1F" w:rsidRPr="00255B1F">
        <w:rPr>
          <w:sz w:val="20"/>
        </w:rPr>
        <w:t>ем</w:t>
      </w:r>
      <w:r w:rsidR="00BB1DFC" w:rsidRPr="00255B1F">
        <w:rPr>
          <w:sz w:val="20"/>
        </w:rPr>
        <w:t xml:space="preserve"> </w:t>
      </w:r>
      <w:proofErr w:type="gramStart"/>
      <w:r w:rsidR="003E2567" w:rsidRPr="00255B1F">
        <w:rPr>
          <w:sz w:val="20"/>
        </w:rPr>
        <w:t>Т</w:t>
      </w:r>
      <w:r w:rsidR="00D43F8F" w:rsidRPr="00255B1F">
        <w:rPr>
          <w:sz w:val="20"/>
        </w:rPr>
        <w:t>ерриториальной</w:t>
      </w:r>
      <w:proofErr w:type="gramEnd"/>
    </w:p>
    <w:p w:rsidR="00002B00" w:rsidRPr="00255B1F" w:rsidRDefault="00D43F8F" w:rsidP="00255B1F">
      <w:pPr>
        <w:ind w:left="5664"/>
        <w:jc w:val="center"/>
        <w:rPr>
          <w:sz w:val="20"/>
        </w:rPr>
      </w:pPr>
      <w:r w:rsidRPr="00255B1F">
        <w:rPr>
          <w:sz w:val="20"/>
        </w:rPr>
        <w:t>избирательной  комиссии</w:t>
      </w:r>
    </w:p>
    <w:p w:rsidR="00D43F8F" w:rsidRPr="00255B1F" w:rsidRDefault="00002B00" w:rsidP="00255B1F">
      <w:pPr>
        <w:ind w:left="5664"/>
        <w:jc w:val="center"/>
        <w:rPr>
          <w:sz w:val="20"/>
        </w:rPr>
      </w:pPr>
      <w:r w:rsidRPr="00255B1F">
        <w:rPr>
          <w:sz w:val="20"/>
        </w:rPr>
        <w:t>города Таганрога</w:t>
      </w:r>
    </w:p>
    <w:p w:rsidR="00D43F8F" w:rsidRDefault="00D43F8F" w:rsidP="00255B1F">
      <w:pPr>
        <w:ind w:left="5664"/>
        <w:jc w:val="center"/>
        <w:rPr>
          <w:sz w:val="20"/>
        </w:rPr>
      </w:pPr>
      <w:r w:rsidRPr="00255B1F">
        <w:rPr>
          <w:sz w:val="20"/>
        </w:rPr>
        <w:t xml:space="preserve">от </w:t>
      </w:r>
      <w:r w:rsidR="001D000D">
        <w:rPr>
          <w:sz w:val="20"/>
        </w:rPr>
        <w:t>23</w:t>
      </w:r>
      <w:r w:rsidR="00002B00" w:rsidRPr="00255B1F">
        <w:rPr>
          <w:sz w:val="20"/>
        </w:rPr>
        <w:t>.0</w:t>
      </w:r>
      <w:r w:rsidR="00955BE3">
        <w:rPr>
          <w:sz w:val="20"/>
        </w:rPr>
        <w:t>8</w:t>
      </w:r>
      <w:r w:rsidR="00002B00" w:rsidRPr="00255B1F">
        <w:rPr>
          <w:sz w:val="20"/>
        </w:rPr>
        <w:t>.</w:t>
      </w:r>
      <w:r w:rsidR="000A6032">
        <w:rPr>
          <w:sz w:val="20"/>
        </w:rPr>
        <w:t>2020</w:t>
      </w:r>
      <w:r w:rsidR="00E77DF5" w:rsidRPr="00255B1F">
        <w:rPr>
          <w:sz w:val="20"/>
        </w:rPr>
        <w:t>.</w:t>
      </w:r>
      <w:r w:rsidR="00255B1F" w:rsidRPr="00255B1F">
        <w:rPr>
          <w:sz w:val="20"/>
        </w:rPr>
        <w:t xml:space="preserve"> </w:t>
      </w:r>
      <w:r w:rsidR="00002B00" w:rsidRPr="00255B1F">
        <w:rPr>
          <w:sz w:val="20"/>
        </w:rPr>
        <w:t>№</w:t>
      </w:r>
      <w:r w:rsidR="00FE6824">
        <w:rPr>
          <w:sz w:val="20"/>
        </w:rPr>
        <w:t>210-4</w:t>
      </w:r>
    </w:p>
    <w:p w:rsidR="00D43F8F" w:rsidRDefault="00D43F8F" w:rsidP="00255B1F">
      <w:pPr>
        <w:jc w:val="center"/>
        <w:rPr>
          <w:szCs w:val="28"/>
        </w:rPr>
      </w:pPr>
    </w:p>
    <w:p w:rsidR="00BB1DFC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Количество </w:t>
      </w:r>
    </w:p>
    <w:p w:rsidR="00BB1DFC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на выборах </w:t>
      </w:r>
    </w:p>
    <w:p w:rsidR="00002B00" w:rsidRDefault="000A6032" w:rsidP="00D43F8F">
      <w:pPr>
        <w:jc w:val="center"/>
        <w:rPr>
          <w:szCs w:val="28"/>
        </w:rPr>
      </w:pPr>
      <w:r>
        <w:rPr>
          <w:szCs w:val="28"/>
        </w:rPr>
        <w:t xml:space="preserve">Губернатора Ростовской области, дополнительных выборах </w:t>
      </w:r>
      <w:r w:rsidR="00392901">
        <w:rPr>
          <w:szCs w:val="28"/>
        </w:rPr>
        <w:t>д</w:t>
      </w:r>
      <w:r w:rsidR="00002B00">
        <w:rPr>
          <w:szCs w:val="28"/>
        </w:rPr>
        <w:t>епутат</w:t>
      </w:r>
      <w:r>
        <w:rPr>
          <w:szCs w:val="28"/>
        </w:rPr>
        <w:t>а</w:t>
      </w:r>
      <w:r w:rsidR="00002B00">
        <w:rPr>
          <w:szCs w:val="28"/>
        </w:rPr>
        <w:t xml:space="preserve"> Городской думы города </w:t>
      </w:r>
      <w:r w:rsidR="00392901">
        <w:rPr>
          <w:szCs w:val="28"/>
        </w:rPr>
        <w:t xml:space="preserve">Таганрога </w:t>
      </w:r>
      <w:r w:rsidR="00A67C60">
        <w:rPr>
          <w:szCs w:val="28"/>
        </w:rPr>
        <w:t>седьмого созыва</w:t>
      </w:r>
    </w:p>
    <w:p w:rsidR="00392901" w:rsidRDefault="00392901" w:rsidP="00D43F8F">
      <w:pPr>
        <w:jc w:val="center"/>
        <w:rPr>
          <w:szCs w:val="28"/>
        </w:rPr>
      </w:pPr>
    </w:p>
    <w:tbl>
      <w:tblPr>
        <w:tblStyle w:val="af"/>
        <w:tblW w:w="9464" w:type="dxa"/>
        <w:tblLook w:val="04A0" w:firstRow="1" w:lastRow="0" w:firstColumn="1" w:lastColumn="0" w:noHBand="0" w:noVBand="1"/>
      </w:tblPr>
      <w:tblGrid>
        <w:gridCol w:w="675"/>
        <w:gridCol w:w="2977"/>
        <w:gridCol w:w="2693"/>
        <w:gridCol w:w="3119"/>
      </w:tblGrid>
      <w:tr w:rsidR="005F5ABE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ABE" w:rsidRPr="00307F4F" w:rsidRDefault="005F5ABE" w:rsidP="002B3BC3">
            <w:pPr>
              <w:pStyle w:val="ad"/>
              <w:jc w:val="center"/>
              <w:rPr>
                <w:szCs w:val="28"/>
              </w:rPr>
            </w:pPr>
            <w:r w:rsidRPr="00307F4F">
              <w:rPr>
                <w:rFonts w:eastAsiaTheme="minorHAnsi"/>
                <w:szCs w:val="28"/>
              </w:rPr>
              <w:t xml:space="preserve">№ </w:t>
            </w:r>
            <w:proofErr w:type="gramStart"/>
            <w:r w:rsidRPr="00307F4F">
              <w:rPr>
                <w:rFonts w:eastAsiaTheme="minorHAnsi"/>
                <w:szCs w:val="28"/>
              </w:rPr>
              <w:t>п</w:t>
            </w:r>
            <w:proofErr w:type="gramEnd"/>
            <w:r w:rsidRPr="00307F4F">
              <w:rPr>
                <w:rFonts w:eastAsiaTheme="minorHAnsi"/>
                <w:szCs w:val="28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ABE" w:rsidRPr="00307F4F" w:rsidRDefault="005F5ABE" w:rsidP="002B3BC3">
            <w:pPr>
              <w:pStyle w:val="ad"/>
              <w:jc w:val="center"/>
              <w:rPr>
                <w:szCs w:val="28"/>
              </w:rPr>
            </w:pPr>
            <w:r w:rsidRPr="00307F4F">
              <w:rPr>
                <w:rFonts w:eastAsiaTheme="minorHAnsi"/>
                <w:szCs w:val="28"/>
              </w:rPr>
              <w:t>Номер участка для голосования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ABE" w:rsidRDefault="005F5ABE" w:rsidP="005F5ABE">
            <w:pPr>
              <w:pStyle w:val="ad"/>
              <w:jc w:val="center"/>
              <w:rPr>
                <w:rFonts w:eastAsiaTheme="minorHAnsi"/>
                <w:szCs w:val="28"/>
              </w:rPr>
            </w:pPr>
            <w:r w:rsidRPr="00307F4F">
              <w:rPr>
                <w:rFonts w:eastAsiaTheme="minorHAnsi"/>
                <w:szCs w:val="28"/>
              </w:rPr>
              <w:t xml:space="preserve">Количество </w:t>
            </w:r>
          </w:p>
          <w:p w:rsidR="005F5ABE" w:rsidRPr="005F5ABE" w:rsidRDefault="005F5ABE" w:rsidP="005F5ABE">
            <w:pPr>
              <w:pStyle w:val="ad"/>
              <w:jc w:val="center"/>
              <w:rPr>
                <w:szCs w:val="28"/>
              </w:rPr>
            </w:pPr>
            <w:r>
              <w:rPr>
                <w:szCs w:val="28"/>
              </w:rPr>
              <w:t>избирателей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ABE" w:rsidRPr="00307F4F" w:rsidRDefault="005F5ABE" w:rsidP="002B3BC3">
            <w:pPr>
              <w:pStyle w:val="ad"/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Pr="0027629B">
              <w:rPr>
                <w:color w:val="000000"/>
                <w:szCs w:val="28"/>
              </w:rPr>
              <w:t xml:space="preserve">во </w:t>
            </w:r>
            <w:r>
              <w:rPr>
                <w:color w:val="000000"/>
                <w:szCs w:val="28"/>
              </w:rPr>
              <w:t>переносных ящиков</w:t>
            </w:r>
            <w:r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для голосования</w:t>
            </w:r>
          </w:p>
        </w:tc>
      </w:tr>
      <w:tr w:rsidR="00FA43E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3E5" w:rsidRPr="00307F4F" w:rsidRDefault="00FA43E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43E5" w:rsidRPr="00307F4F" w:rsidRDefault="00FA43E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2148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E5" w:rsidRPr="009062CF" w:rsidRDefault="00FA43E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3E5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CB660D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0D" w:rsidRPr="00307F4F" w:rsidRDefault="00CB660D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660D" w:rsidRPr="00307F4F" w:rsidRDefault="00CB660D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2149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60D" w:rsidRPr="009062CF" w:rsidRDefault="00CB660D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1973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60D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CB660D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0D" w:rsidRPr="00307F4F" w:rsidRDefault="00CB660D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660D" w:rsidRPr="00307F4F" w:rsidRDefault="00CB660D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60D" w:rsidRPr="009062CF" w:rsidRDefault="00CB660D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1016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60D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CB660D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0D" w:rsidRPr="00307F4F" w:rsidRDefault="00CB660D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660D" w:rsidRPr="00307F4F" w:rsidRDefault="00CB660D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2151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60D" w:rsidRPr="009062CF" w:rsidRDefault="00CB660D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648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60D" w:rsidRPr="00307F4F" w:rsidRDefault="00CB660D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2B3BC3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BC3" w:rsidRPr="00307F4F" w:rsidRDefault="002B3BC3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2152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BC3" w:rsidRPr="009062C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2B3BC3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BC3" w:rsidRPr="00307F4F" w:rsidRDefault="002B3BC3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2153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BC3" w:rsidRPr="009062C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1690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2B3BC3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BC3" w:rsidRPr="00307F4F" w:rsidRDefault="002B3BC3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2154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BC3" w:rsidRPr="009062C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1590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2B3BC3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BC3" w:rsidRPr="00307F4F" w:rsidRDefault="002B3BC3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2155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BC3" w:rsidRPr="009062C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1943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2B3BC3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BC3" w:rsidRPr="00307F4F" w:rsidRDefault="002B3BC3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2156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BC3" w:rsidRPr="009062C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1855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2B3BC3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BC3" w:rsidRPr="00307F4F" w:rsidRDefault="002B3BC3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2157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BC3" w:rsidRPr="009062C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2B3BC3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BC3" w:rsidRPr="00307F4F" w:rsidRDefault="002B3BC3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2158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BC3" w:rsidRPr="009062C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1047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2B3BC3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BC3" w:rsidRPr="00307F4F" w:rsidRDefault="002B3BC3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2159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BC3" w:rsidRPr="009062C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2B3BC3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BC3" w:rsidRPr="00307F4F" w:rsidRDefault="002B3BC3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BC3" w:rsidRPr="009062C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1246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2B3BC3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BC3" w:rsidRPr="00307F4F" w:rsidRDefault="002B3BC3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2161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BC3" w:rsidRPr="009062C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2B3BC3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BC3" w:rsidRPr="00307F4F" w:rsidRDefault="002B3BC3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2162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BC3" w:rsidRPr="009062C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1840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2B3BC3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BC3" w:rsidRPr="00307F4F" w:rsidRDefault="002B3BC3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2163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BC3" w:rsidRPr="009062C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2B3BC3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BC3" w:rsidRPr="00307F4F" w:rsidRDefault="002B3BC3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BC3" w:rsidRPr="009062C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1531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2B3BC3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BC3" w:rsidRPr="00307F4F" w:rsidRDefault="002B3BC3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BC3" w:rsidRPr="009062C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1631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2B3BC3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BC3" w:rsidRPr="00307F4F" w:rsidRDefault="002B3BC3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2166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BC3" w:rsidRPr="009062C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1428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2B3BC3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BC3" w:rsidRPr="00307F4F" w:rsidRDefault="002B3BC3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2167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BC3" w:rsidRPr="009062C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1788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2B3BC3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BC3" w:rsidRPr="00307F4F" w:rsidRDefault="002B3BC3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2168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BC3" w:rsidRPr="009062C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1294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2B3BC3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BC3" w:rsidRPr="00307F4F" w:rsidRDefault="002B3BC3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2169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BC3" w:rsidRPr="009062C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2023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2B3BC3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BC3" w:rsidRPr="00307F4F" w:rsidRDefault="002B3BC3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2170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BC3" w:rsidRPr="009062C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1245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3BC3" w:rsidRPr="00307F4F" w:rsidRDefault="00A74DA6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2B3BC3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BC3" w:rsidRPr="00307F4F" w:rsidRDefault="002B3BC3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2171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BC3" w:rsidRPr="009062C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2B3BC3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BC3" w:rsidRPr="00307F4F" w:rsidRDefault="002B3BC3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2172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BC3" w:rsidRPr="009062C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1198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2B3BC3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BC3" w:rsidRPr="00307F4F" w:rsidRDefault="002B3BC3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2173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BC3" w:rsidRPr="009062C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1776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2B3BC3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BC3" w:rsidRPr="00307F4F" w:rsidRDefault="002B3BC3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2174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BC3" w:rsidRPr="009062C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1780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2B3BC3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BC3" w:rsidRPr="00307F4F" w:rsidRDefault="002B3BC3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2175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BC3" w:rsidRPr="009062CF" w:rsidRDefault="002B3BC3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2277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3BC3" w:rsidRPr="00307F4F" w:rsidRDefault="002B3BC3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2176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2075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2177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2178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1908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2179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2181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1260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1068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2183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2184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1940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2185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1883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2186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1685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2187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2188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1799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2189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A74DA6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  <w:bookmarkStart w:id="0" w:name="_GoBack"/>
            <w:bookmarkEnd w:id="0"/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1609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2192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988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2193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1403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2194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2195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2196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2197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1279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2198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1385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2199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1381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1539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1490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880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1762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334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2440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2437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2803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1875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1912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1971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1456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2280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2217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2563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2219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1795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1847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2334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2225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2004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2226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1599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2227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1684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2228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2048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2229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  <w:lang w:val="en-US"/>
              </w:rPr>
              <w:t>1994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1407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1B2AF7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AF7" w:rsidRPr="00307F4F" w:rsidRDefault="001B2AF7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2AF7" w:rsidRPr="00307F4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AF7" w:rsidRPr="009062CF" w:rsidRDefault="001B2AF7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1617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2AF7" w:rsidRPr="00307F4F" w:rsidRDefault="001B2AF7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1995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1480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2075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2376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2041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2238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2698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2239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2980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2310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2241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2376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2072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2243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3074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2227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2245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2577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2246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1504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2247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2248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1768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2249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1599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1099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2251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1453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2252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2180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2253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1817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2254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2255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1187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2256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2257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2144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2258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1802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2259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1595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2261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2262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2263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1562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1798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1628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2266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2823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2267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1126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2268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2269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2270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1822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2271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2271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2272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1893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2B3B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2294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2233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E4E9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5F5AB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2622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1A65" w:rsidRPr="00307F4F" w:rsidTr="005F5AB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A65" w:rsidRPr="00307F4F" w:rsidRDefault="00D41A65" w:rsidP="005F5ABE">
            <w:pPr>
              <w:pStyle w:val="ad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1A65" w:rsidRPr="00307F4F" w:rsidRDefault="00D41A65" w:rsidP="002B3BC3">
            <w:pPr>
              <w:jc w:val="center"/>
              <w:rPr>
                <w:color w:val="000000"/>
                <w:szCs w:val="28"/>
              </w:rPr>
            </w:pPr>
            <w:r w:rsidRPr="00307F4F">
              <w:rPr>
                <w:color w:val="000000"/>
                <w:szCs w:val="28"/>
              </w:rPr>
              <w:t>2623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9062CF" w:rsidRDefault="00D41A65" w:rsidP="002B3BC3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1A65" w:rsidRPr="00307F4F" w:rsidRDefault="00D41A65" w:rsidP="00CB660D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</w:t>
            </w:r>
          </w:p>
        </w:tc>
      </w:tr>
    </w:tbl>
    <w:p w:rsidR="000A6032" w:rsidRDefault="000A6032" w:rsidP="005F5ABE">
      <w:pPr>
        <w:rPr>
          <w:szCs w:val="28"/>
        </w:rPr>
      </w:pPr>
    </w:p>
    <w:p w:rsidR="005F5ABE" w:rsidRDefault="005F5ABE" w:rsidP="005F5ABE">
      <w:pPr>
        <w:rPr>
          <w:szCs w:val="28"/>
        </w:rPr>
      </w:pPr>
    </w:p>
    <w:p w:rsidR="00D43F8F" w:rsidRDefault="00D43F8F" w:rsidP="00D43F8F">
      <w:pPr>
        <w:rPr>
          <w:szCs w:val="28"/>
        </w:rPr>
      </w:pPr>
    </w:p>
    <w:p w:rsidR="00D43F8F" w:rsidRDefault="00D43F8F" w:rsidP="005F5ABE">
      <w:pPr>
        <w:rPr>
          <w:kern w:val="28"/>
        </w:rPr>
      </w:pPr>
      <w:r>
        <w:rPr>
          <w:szCs w:val="28"/>
        </w:rPr>
        <w:t xml:space="preserve">Секретарь </w:t>
      </w:r>
      <w:r>
        <w:rPr>
          <w:szCs w:val="28"/>
        </w:rPr>
        <w:tab/>
        <w:t>комиссии</w:t>
      </w:r>
      <w:r>
        <w:rPr>
          <w:szCs w:val="28"/>
        </w:rPr>
        <w:tab/>
      </w:r>
      <w:r w:rsidR="000C3502">
        <w:rPr>
          <w:szCs w:val="28"/>
        </w:rPr>
        <w:tab/>
      </w:r>
      <w:r w:rsidR="000C3502">
        <w:rPr>
          <w:szCs w:val="28"/>
        </w:rPr>
        <w:tab/>
      </w:r>
      <w:r w:rsidR="000C3502">
        <w:rPr>
          <w:szCs w:val="28"/>
        </w:rPr>
        <w:tab/>
      </w:r>
      <w:r w:rsidR="000C3502">
        <w:rPr>
          <w:szCs w:val="28"/>
        </w:rPr>
        <w:tab/>
      </w:r>
      <w:r w:rsidR="000C3502">
        <w:rPr>
          <w:szCs w:val="28"/>
        </w:rPr>
        <w:tab/>
      </w:r>
      <w:r w:rsidR="000C3502">
        <w:rPr>
          <w:szCs w:val="28"/>
        </w:rPr>
        <w:tab/>
        <w:t>Т.А. Токарева</w:t>
      </w:r>
      <w:r>
        <w:rPr>
          <w:szCs w:val="28"/>
        </w:rPr>
        <w:tab/>
        <w:t xml:space="preserve">  </w:t>
      </w: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D43F8F" w:rsidSect="00EA28E7">
      <w:headerReference w:type="even" r:id="rId9"/>
      <w:headerReference w:type="default" r:id="rId10"/>
      <w:pgSz w:w="11906" w:h="16838"/>
      <w:pgMar w:top="1135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BC3" w:rsidRDefault="002B3BC3" w:rsidP="00F92C75">
      <w:r>
        <w:separator/>
      </w:r>
    </w:p>
  </w:endnote>
  <w:endnote w:type="continuationSeparator" w:id="0">
    <w:p w:rsidR="002B3BC3" w:rsidRDefault="002B3BC3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BC3" w:rsidRDefault="002B3BC3" w:rsidP="00F92C75">
      <w:r>
        <w:separator/>
      </w:r>
    </w:p>
  </w:footnote>
  <w:footnote w:type="continuationSeparator" w:id="0">
    <w:p w:rsidR="002B3BC3" w:rsidRDefault="002B3BC3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BC3" w:rsidRDefault="002B3BC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B3BC3" w:rsidRDefault="002B3BC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BC3" w:rsidRDefault="002B3BC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272B7">
      <w:rPr>
        <w:rStyle w:val="a5"/>
        <w:noProof/>
      </w:rPr>
      <w:t>2</w:t>
    </w:r>
    <w:r>
      <w:rPr>
        <w:rStyle w:val="a5"/>
      </w:rPr>
      <w:fldChar w:fldCharType="end"/>
    </w:r>
  </w:p>
  <w:p w:rsidR="002B3BC3" w:rsidRDefault="002B3BC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1182B"/>
    <w:multiLevelType w:val="hybridMultilevel"/>
    <w:tmpl w:val="A06CD3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F5D76EE"/>
    <w:multiLevelType w:val="hybridMultilevel"/>
    <w:tmpl w:val="CB4E24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2B00"/>
    <w:rsid w:val="0001142C"/>
    <w:rsid w:val="00014706"/>
    <w:rsid w:val="0001641F"/>
    <w:rsid w:val="00032056"/>
    <w:rsid w:val="00034CE5"/>
    <w:rsid w:val="00034FDC"/>
    <w:rsid w:val="00036B57"/>
    <w:rsid w:val="00056938"/>
    <w:rsid w:val="00067F06"/>
    <w:rsid w:val="0007439E"/>
    <w:rsid w:val="00075CAE"/>
    <w:rsid w:val="000839BC"/>
    <w:rsid w:val="000A6032"/>
    <w:rsid w:val="000C3502"/>
    <w:rsid w:val="000C615E"/>
    <w:rsid w:val="000C747F"/>
    <w:rsid w:val="000E1DED"/>
    <w:rsid w:val="000E2B24"/>
    <w:rsid w:val="000F1D0E"/>
    <w:rsid w:val="00102D63"/>
    <w:rsid w:val="00107462"/>
    <w:rsid w:val="00117C73"/>
    <w:rsid w:val="001447CD"/>
    <w:rsid w:val="00146891"/>
    <w:rsid w:val="00147265"/>
    <w:rsid w:val="00147451"/>
    <w:rsid w:val="001514DF"/>
    <w:rsid w:val="00154058"/>
    <w:rsid w:val="00157383"/>
    <w:rsid w:val="00167179"/>
    <w:rsid w:val="00174274"/>
    <w:rsid w:val="001742ED"/>
    <w:rsid w:val="001A5CE1"/>
    <w:rsid w:val="001B2AF7"/>
    <w:rsid w:val="001B334C"/>
    <w:rsid w:val="001D000D"/>
    <w:rsid w:val="001D2E16"/>
    <w:rsid w:val="001D2E83"/>
    <w:rsid w:val="001D6FB9"/>
    <w:rsid w:val="001E5643"/>
    <w:rsid w:val="001E71D6"/>
    <w:rsid w:val="001E7609"/>
    <w:rsid w:val="00223C49"/>
    <w:rsid w:val="00230EF5"/>
    <w:rsid w:val="0023429A"/>
    <w:rsid w:val="0024693E"/>
    <w:rsid w:val="00246FFA"/>
    <w:rsid w:val="00255B1F"/>
    <w:rsid w:val="00260B47"/>
    <w:rsid w:val="00265131"/>
    <w:rsid w:val="00280A2B"/>
    <w:rsid w:val="00283042"/>
    <w:rsid w:val="00285FD1"/>
    <w:rsid w:val="00291EC2"/>
    <w:rsid w:val="002A649B"/>
    <w:rsid w:val="002B3BC3"/>
    <w:rsid w:val="002D0A63"/>
    <w:rsid w:val="002D2BDD"/>
    <w:rsid w:val="002D792F"/>
    <w:rsid w:val="00336F8A"/>
    <w:rsid w:val="003428DF"/>
    <w:rsid w:val="003820B5"/>
    <w:rsid w:val="0038506F"/>
    <w:rsid w:val="00392901"/>
    <w:rsid w:val="003A34E6"/>
    <w:rsid w:val="003E2567"/>
    <w:rsid w:val="003E6162"/>
    <w:rsid w:val="003E7DC6"/>
    <w:rsid w:val="003F448B"/>
    <w:rsid w:val="004272B7"/>
    <w:rsid w:val="00432FF6"/>
    <w:rsid w:val="004456D6"/>
    <w:rsid w:val="00452B16"/>
    <w:rsid w:val="004664FD"/>
    <w:rsid w:val="00473568"/>
    <w:rsid w:val="0048483C"/>
    <w:rsid w:val="0049500B"/>
    <w:rsid w:val="004A7C0E"/>
    <w:rsid w:val="004B19EC"/>
    <w:rsid w:val="004C686E"/>
    <w:rsid w:val="004E171E"/>
    <w:rsid w:val="00530BE5"/>
    <w:rsid w:val="00542EDA"/>
    <w:rsid w:val="00560277"/>
    <w:rsid w:val="0056453D"/>
    <w:rsid w:val="005A7A20"/>
    <w:rsid w:val="005B10B1"/>
    <w:rsid w:val="005B136B"/>
    <w:rsid w:val="005F17D1"/>
    <w:rsid w:val="005F18F9"/>
    <w:rsid w:val="005F5ABE"/>
    <w:rsid w:val="00653FD4"/>
    <w:rsid w:val="006677E5"/>
    <w:rsid w:val="0068266C"/>
    <w:rsid w:val="00693009"/>
    <w:rsid w:val="006B5952"/>
    <w:rsid w:val="006E0EAC"/>
    <w:rsid w:val="007057A0"/>
    <w:rsid w:val="00732CCE"/>
    <w:rsid w:val="0073576E"/>
    <w:rsid w:val="00741478"/>
    <w:rsid w:val="007468EF"/>
    <w:rsid w:val="007532BA"/>
    <w:rsid w:val="0075686F"/>
    <w:rsid w:val="007703E7"/>
    <w:rsid w:val="00774A86"/>
    <w:rsid w:val="00777D8C"/>
    <w:rsid w:val="007800D8"/>
    <w:rsid w:val="007811DB"/>
    <w:rsid w:val="007B0722"/>
    <w:rsid w:val="007D5011"/>
    <w:rsid w:val="007E4C62"/>
    <w:rsid w:val="007E4E51"/>
    <w:rsid w:val="007E6832"/>
    <w:rsid w:val="007F785A"/>
    <w:rsid w:val="00802277"/>
    <w:rsid w:val="0081776B"/>
    <w:rsid w:val="008264DB"/>
    <w:rsid w:val="00840D9C"/>
    <w:rsid w:val="008462BD"/>
    <w:rsid w:val="0085795D"/>
    <w:rsid w:val="008A5FFE"/>
    <w:rsid w:val="008B175C"/>
    <w:rsid w:val="008C2180"/>
    <w:rsid w:val="009237C8"/>
    <w:rsid w:val="009265AD"/>
    <w:rsid w:val="00927506"/>
    <w:rsid w:val="00951B6C"/>
    <w:rsid w:val="00955BE3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496E"/>
    <w:rsid w:val="00A6383A"/>
    <w:rsid w:val="00A67C60"/>
    <w:rsid w:val="00A70464"/>
    <w:rsid w:val="00A74DA6"/>
    <w:rsid w:val="00A76B22"/>
    <w:rsid w:val="00A9055E"/>
    <w:rsid w:val="00AB22AA"/>
    <w:rsid w:val="00AD0932"/>
    <w:rsid w:val="00B013EE"/>
    <w:rsid w:val="00B224E5"/>
    <w:rsid w:val="00B37301"/>
    <w:rsid w:val="00B77230"/>
    <w:rsid w:val="00B83A84"/>
    <w:rsid w:val="00B9268C"/>
    <w:rsid w:val="00BA452F"/>
    <w:rsid w:val="00BB1DFC"/>
    <w:rsid w:val="00BC4587"/>
    <w:rsid w:val="00BC51D1"/>
    <w:rsid w:val="00C20165"/>
    <w:rsid w:val="00C319A9"/>
    <w:rsid w:val="00C359DB"/>
    <w:rsid w:val="00C43A80"/>
    <w:rsid w:val="00C545C2"/>
    <w:rsid w:val="00C60CBE"/>
    <w:rsid w:val="00C65E29"/>
    <w:rsid w:val="00C809D8"/>
    <w:rsid w:val="00CA1069"/>
    <w:rsid w:val="00CB660D"/>
    <w:rsid w:val="00CB7216"/>
    <w:rsid w:val="00CF2D55"/>
    <w:rsid w:val="00D41A65"/>
    <w:rsid w:val="00D43F8F"/>
    <w:rsid w:val="00D46215"/>
    <w:rsid w:val="00D57220"/>
    <w:rsid w:val="00D63F26"/>
    <w:rsid w:val="00D647BA"/>
    <w:rsid w:val="00D73743"/>
    <w:rsid w:val="00D901E7"/>
    <w:rsid w:val="00D94506"/>
    <w:rsid w:val="00D97FE0"/>
    <w:rsid w:val="00DA1E99"/>
    <w:rsid w:val="00DC0029"/>
    <w:rsid w:val="00DC0AFE"/>
    <w:rsid w:val="00DD0B71"/>
    <w:rsid w:val="00DD51B6"/>
    <w:rsid w:val="00DE296E"/>
    <w:rsid w:val="00E02B8A"/>
    <w:rsid w:val="00E1534C"/>
    <w:rsid w:val="00E34826"/>
    <w:rsid w:val="00E47F95"/>
    <w:rsid w:val="00E50DD8"/>
    <w:rsid w:val="00E61587"/>
    <w:rsid w:val="00E732B4"/>
    <w:rsid w:val="00E77DF5"/>
    <w:rsid w:val="00EA0F02"/>
    <w:rsid w:val="00EA28E7"/>
    <w:rsid w:val="00EB4B1D"/>
    <w:rsid w:val="00EC443F"/>
    <w:rsid w:val="00F04DA0"/>
    <w:rsid w:val="00F0651C"/>
    <w:rsid w:val="00F250A5"/>
    <w:rsid w:val="00F2703F"/>
    <w:rsid w:val="00F504A4"/>
    <w:rsid w:val="00F60621"/>
    <w:rsid w:val="00F77F9A"/>
    <w:rsid w:val="00F86BA7"/>
    <w:rsid w:val="00F92C75"/>
    <w:rsid w:val="00F979C2"/>
    <w:rsid w:val="00FA43E5"/>
    <w:rsid w:val="00FB3D79"/>
    <w:rsid w:val="00FD0711"/>
    <w:rsid w:val="00FE6824"/>
    <w:rsid w:val="00FF022F"/>
    <w:rsid w:val="00FF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7057A0"/>
    <w:pPr>
      <w:ind w:left="720"/>
      <w:contextualSpacing/>
    </w:pPr>
  </w:style>
  <w:style w:type="table" w:styleId="af">
    <w:name w:val="Table Grid"/>
    <w:basedOn w:val="a1"/>
    <w:uiPriority w:val="59"/>
    <w:rsid w:val="005F5A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7057A0"/>
    <w:pPr>
      <w:ind w:left="720"/>
      <w:contextualSpacing/>
    </w:pPr>
  </w:style>
  <w:style w:type="table" w:styleId="af">
    <w:name w:val="Table Grid"/>
    <w:basedOn w:val="a1"/>
    <w:uiPriority w:val="59"/>
    <w:rsid w:val="005F5A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7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Т.А. Токарева</cp:lastModifiedBy>
  <cp:revision>18</cp:revision>
  <cp:lastPrinted>2017-08-24T07:14:00Z</cp:lastPrinted>
  <dcterms:created xsi:type="dcterms:W3CDTF">2019-07-15T07:57:00Z</dcterms:created>
  <dcterms:modified xsi:type="dcterms:W3CDTF">2020-08-23T07:48:00Z</dcterms:modified>
</cp:coreProperties>
</file>